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4A8D" w14:textId="77777777" w:rsidR="009A4F93" w:rsidRDefault="009A4F93" w:rsidP="009A4F93">
      <w:pPr>
        <w:rPr>
          <w:b/>
          <w:sz w:val="24"/>
        </w:rPr>
      </w:pPr>
    </w:p>
    <w:p w14:paraId="3C0FBDE4" w14:textId="77777777" w:rsidR="009A4F93" w:rsidRPr="00D717F0" w:rsidRDefault="009A4F93" w:rsidP="009A4F93">
      <w:pPr>
        <w:pStyle w:val="Heading3"/>
        <w:rPr>
          <w:sz w:val="28"/>
          <w:szCs w:val="28"/>
        </w:rPr>
      </w:pPr>
      <w:r w:rsidRPr="00D717F0">
        <w:rPr>
          <w:sz w:val="28"/>
          <w:szCs w:val="28"/>
        </w:rPr>
        <w:t xml:space="preserve">AGENDA  </w:t>
      </w:r>
    </w:p>
    <w:p w14:paraId="42F4B649" w14:textId="77777777" w:rsidR="009A4F93" w:rsidRPr="00D717F0" w:rsidRDefault="009A4F93" w:rsidP="009A4F93">
      <w:pPr>
        <w:jc w:val="center"/>
        <w:rPr>
          <w:b/>
          <w:sz w:val="28"/>
          <w:szCs w:val="28"/>
        </w:rPr>
      </w:pPr>
      <w:r w:rsidRPr="00D717F0">
        <w:rPr>
          <w:b/>
          <w:sz w:val="28"/>
          <w:szCs w:val="28"/>
        </w:rPr>
        <w:t>CRANFORD BOARD OF HEALTH</w:t>
      </w:r>
    </w:p>
    <w:p w14:paraId="4101F2EC" w14:textId="77777777" w:rsidR="009A4F93" w:rsidRDefault="00EC38F1" w:rsidP="009A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11, 2022</w:t>
      </w:r>
      <w:r w:rsidR="003454CF">
        <w:rPr>
          <w:b/>
          <w:sz w:val="28"/>
          <w:szCs w:val="28"/>
        </w:rPr>
        <w:t xml:space="preserve"> – </w:t>
      </w:r>
      <w:r w:rsidR="00E255FA">
        <w:rPr>
          <w:b/>
          <w:sz w:val="28"/>
          <w:szCs w:val="28"/>
        </w:rPr>
        <w:t>6:30</w:t>
      </w:r>
      <w:r w:rsidR="009A4F93" w:rsidRPr="00D717F0">
        <w:rPr>
          <w:b/>
          <w:sz w:val="28"/>
          <w:szCs w:val="28"/>
        </w:rPr>
        <w:t xml:space="preserve"> P.M.</w:t>
      </w:r>
    </w:p>
    <w:p w14:paraId="02D130DD" w14:textId="77777777" w:rsidR="00FF126E" w:rsidRPr="00D717F0" w:rsidRDefault="00FF126E" w:rsidP="009A4F93">
      <w:pPr>
        <w:jc w:val="center"/>
        <w:rPr>
          <w:b/>
          <w:sz w:val="28"/>
          <w:szCs w:val="28"/>
        </w:rPr>
      </w:pPr>
    </w:p>
    <w:p w14:paraId="2E4C3BB1" w14:textId="77777777" w:rsidR="009A4F93" w:rsidRDefault="009A4F93" w:rsidP="009A4F93">
      <w:pPr>
        <w:jc w:val="both"/>
        <w:rPr>
          <w:b/>
          <w:sz w:val="24"/>
        </w:rPr>
      </w:pPr>
    </w:p>
    <w:p w14:paraId="3D9AD1FD" w14:textId="77777777" w:rsidR="009A4F93" w:rsidRDefault="009A4F93" w:rsidP="009A4F93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Call to Order.</w:t>
      </w:r>
    </w:p>
    <w:p w14:paraId="7776BBD6" w14:textId="77777777" w:rsidR="00D717F0" w:rsidRDefault="00D717F0" w:rsidP="00D717F0">
      <w:pPr>
        <w:pStyle w:val="ListParagraph"/>
        <w:jc w:val="both"/>
        <w:rPr>
          <w:b/>
          <w:sz w:val="24"/>
        </w:rPr>
      </w:pPr>
    </w:p>
    <w:p w14:paraId="2110F449" w14:textId="77777777" w:rsidR="00FF126E" w:rsidRDefault="00FF126E" w:rsidP="009A4F93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Roll Call.</w:t>
      </w:r>
    </w:p>
    <w:p w14:paraId="22784B98" w14:textId="77777777" w:rsidR="00FF126E" w:rsidRPr="00FF126E" w:rsidRDefault="00FF126E" w:rsidP="00FF126E">
      <w:pPr>
        <w:pStyle w:val="ListParagraph"/>
        <w:rPr>
          <w:b/>
          <w:sz w:val="24"/>
        </w:rPr>
      </w:pPr>
    </w:p>
    <w:p w14:paraId="7BF8CD19" w14:textId="77777777" w:rsidR="00D717F0" w:rsidRDefault="00D717F0" w:rsidP="009A4F93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Approval of </w:t>
      </w:r>
      <w:r w:rsidR="003454CF">
        <w:rPr>
          <w:b/>
          <w:sz w:val="24"/>
        </w:rPr>
        <w:t xml:space="preserve">Minutes </w:t>
      </w:r>
      <w:r w:rsidR="00670A98">
        <w:rPr>
          <w:b/>
          <w:sz w:val="24"/>
        </w:rPr>
        <w:t>–</w:t>
      </w:r>
      <w:r w:rsidR="003454CF">
        <w:rPr>
          <w:b/>
          <w:sz w:val="24"/>
        </w:rPr>
        <w:t xml:space="preserve"> </w:t>
      </w:r>
      <w:r w:rsidR="00EC38F1">
        <w:rPr>
          <w:b/>
          <w:sz w:val="24"/>
        </w:rPr>
        <w:t>February 7</w:t>
      </w:r>
      <w:r w:rsidR="0000532A">
        <w:rPr>
          <w:b/>
          <w:sz w:val="24"/>
        </w:rPr>
        <w:t>, 20</w:t>
      </w:r>
      <w:r w:rsidR="00EC38F1">
        <w:rPr>
          <w:b/>
          <w:sz w:val="24"/>
        </w:rPr>
        <w:t>22</w:t>
      </w:r>
      <w:r w:rsidR="00FF126E">
        <w:rPr>
          <w:b/>
          <w:sz w:val="24"/>
        </w:rPr>
        <w:t>.</w:t>
      </w:r>
    </w:p>
    <w:p w14:paraId="12E131D8" w14:textId="77777777" w:rsidR="009A4F93" w:rsidRPr="00D717F0" w:rsidRDefault="009A4F93" w:rsidP="00D717F0">
      <w:pPr>
        <w:rPr>
          <w:b/>
          <w:sz w:val="24"/>
        </w:rPr>
      </w:pPr>
    </w:p>
    <w:p w14:paraId="6441E563" w14:textId="77777777" w:rsidR="00FF126E" w:rsidRPr="00FF126E" w:rsidRDefault="00EC38F1" w:rsidP="00FF126E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Review and </w:t>
      </w:r>
      <w:r w:rsidR="00F56A72" w:rsidRPr="00FF126E">
        <w:rPr>
          <w:b/>
          <w:sz w:val="24"/>
        </w:rPr>
        <w:t>App</w:t>
      </w:r>
      <w:r w:rsidR="00FF126E">
        <w:rPr>
          <w:b/>
          <w:sz w:val="24"/>
        </w:rPr>
        <w:t>roval of Monthly</w:t>
      </w:r>
      <w:r w:rsidR="00B35A98">
        <w:rPr>
          <w:b/>
          <w:sz w:val="24"/>
        </w:rPr>
        <w:t xml:space="preserve"> Reports – </w:t>
      </w:r>
      <w:r>
        <w:rPr>
          <w:b/>
          <w:sz w:val="24"/>
        </w:rPr>
        <w:t>February and March</w:t>
      </w:r>
      <w:r w:rsidR="00FF126E">
        <w:rPr>
          <w:b/>
          <w:sz w:val="24"/>
        </w:rPr>
        <w:t>.</w:t>
      </w:r>
    </w:p>
    <w:p w14:paraId="4F09F077" w14:textId="77777777" w:rsidR="00FF126E" w:rsidRPr="00FF126E" w:rsidRDefault="00FF126E" w:rsidP="00FF126E">
      <w:pPr>
        <w:jc w:val="both"/>
        <w:rPr>
          <w:b/>
          <w:sz w:val="24"/>
        </w:rPr>
      </w:pPr>
    </w:p>
    <w:p w14:paraId="4B5AD57A" w14:textId="77777777" w:rsidR="00FF126E" w:rsidRDefault="00462BB0" w:rsidP="00D717F0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Open to the Public.</w:t>
      </w:r>
    </w:p>
    <w:p w14:paraId="76BC97C3" w14:textId="77777777" w:rsidR="00FF126E" w:rsidRDefault="00FF126E" w:rsidP="00FF126E">
      <w:pPr>
        <w:pStyle w:val="ListParagraph"/>
        <w:ind w:left="810"/>
        <w:jc w:val="both"/>
        <w:rPr>
          <w:b/>
          <w:sz w:val="24"/>
        </w:rPr>
      </w:pPr>
    </w:p>
    <w:p w14:paraId="3C170A01" w14:textId="77777777" w:rsidR="00462BB0" w:rsidRDefault="00462BB0" w:rsidP="00D717F0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New business.</w:t>
      </w:r>
    </w:p>
    <w:p w14:paraId="5AE78D12" w14:textId="77777777" w:rsidR="00670A98" w:rsidRPr="00670A98" w:rsidRDefault="00670A98" w:rsidP="00670A98">
      <w:pPr>
        <w:pStyle w:val="ListParagraph"/>
        <w:rPr>
          <w:b/>
          <w:sz w:val="24"/>
        </w:rPr>
      </w:pPr>
    </w:p>
    <w:p w14:paraId="001BDB09" w14:textId="77777777" w:rsidR="00670A98" w:rsidRDefault="00EC38F1" w:rsidP="00EC38F1">
      <w:pPr>
        <w:pStyle w:val="ListParagraph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Animal Control Contract Ends December 31, 2022 (Discuss Contract Options)</w:t>
      </w:r>
    </w:p>
    <w:p w14:paraId="47AEA689" w14:textId="77777777" w:rsidR="00F109FC" w:rsidRDefault="00F109FC" w:rsidP="00EC38F1">
      <w:pPr>
        <w:pStyle w:val="ListParagraph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Animal Licensing (Increase in non-licensed animals and discussion of Ordinance penalties as a late fee $1 per month)</w:t>
      </w:r>
    </w:p>
    <w:p w14:paraId="1237AD71" w14:textId="77777777" w:rsidR="00B35A98" w:rsidRPr="00EC38F1" w:rsidRDefault="00C06916" w:rsidP="00EC38F1">
      <w:pPr>
        <w:pStyle w:val="ListParagraph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Registrar retirement – f</w:t>
      </w:r>
      <w:r w:rsidR="00B35A98">
        <w:rPr>
          <w:b/>
          <w:sz w:val="24"/>
        </w:rPr>
        <w:t>illing new position</w:t>
      </w:r>
    </w:p>
    <w:p w14:paraId="7D05777A" w14:textId="77777777" w:rsidR="00462BB0" w:rsidRPr="00462BB0" w:rsidRDefault="00462BB0" w:rsidP="00462BB0">
      <w:pPr>
        <w:pStyle w:val="ListParagraph"/>
        <w:rPr>
          <w:b/>
          <w:sz w:val="24"/>
        </w:rPr>
      </w:pPr>
    </w:p>
    <w:p w14:paraId="55C582B3" w14:textId="77777777" w:rsidR="00462BB0" w:rsidRDefault="00462BB0" w:rsidP="00D717F0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Old business.</w:t>
      </w:r>
    </w:p>
    <w:p w14:paraId="1533DEC7" w14:textId="77777777" w:rsidR="00462BB0" w:rsidRPr="00462BB0" w:rsidRDefault="00462BB0" w:rsidP="00462BB0">
      <w:pPr>
        <w:pStyle w:val="ListParagraph"/>
        <w:rPr>
          <w:b/>
          <w:sz w:val="24"/>
        </w:rPr>
      </w:pPr>
    </w:p>
    <w:p w14:paraId="01F6324B" w14:textId="77777777" w:rsidR="00D717F0" w:rsidRPr="009A4F93" w:rsidRDefault="00D717F0" w:rsidP="00D717F0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Adjournment. </w:t>
      </w:r>
    </w:p>
    <w:p w14:paraId="5CF40AFC" w14:textId="77777777" w:rsidR="00425C03" w:rsidRDefault="00A33E70"/>
    <w:sectPr w:rsidR="00425C03" w:rsidSect="007F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EE5"/>
    <w:multiLevelType w:val="hybridMultilevel"/>
    <w:tmpl w:val="A40E1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12FDA"/>
    <w:multiLevelType w:val="hybridMultilevel"/>
    <w:tmpl w:val="1A126E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801ABE"/>
    <w:multiLevelType w:val="hybridMultilevel"/>
    <w:tmpl w:val="479ECE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16964D5"/>
    <w:multiLevelType w:val="hybridMultilevel"/>
    <w:tmpl w:val="27C8A3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655995">
    <w:abstractNumId w:val="0"/>
  </w:num>
  <w:num w:numId="2" w16cid:durableId="89357290">
    <w:abstractNumId w:val="1"/>
  </w:num>
  <w:num w:numId="3" w16cid:durableId="713502089">
    <w:abstractNumId w:val="3"/>
  </w:num>
  <w:num w:numId="4" w16cid:durableId="83854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93"/>
    <w:rsid w:val="000010B6"/>
    <w:rsid w:val="0000532A"/>
    <w:rsid w:val="00050746"/>
    <w:rsid w:val="000D175E"/>
    <w:rsid w:val="00262FE5"/>
    <w:rsid w:val="003454CF"/>
    <w:rsid w:val="00387960"/>
    <w:rsid w:val="00396DD0"/>
    <w:rsid w:val="00406E01"/>
    <w:rsid w:val="00407334"/>
    <w:rsid w:val="00415CAA"/>
    <w:rsid w:val="00462BB0"/>
    <w:rsid w:val="00636F8E"/>
    <w:rsid w:val="0064385D"/>
    <w:rsid w:val="006520E5"/>
    <w:rsid w:val="00670A98"/>
    <w:rsid w:val="006B3579"/>
    <w:rsid w:val="007F3B8A"/>
    <w:rsid w:val="0089796D"/>
    <w:rsid w:val="008A1DC2"/>
    <w:rsid w:val="00993706"/>
    <w:rsid w:val="009A4F93"/>
    <w:rsid w:val="00A333CD"/>
    <w:rsid w:val="00A33E70"/>
    <w:rsid w:val="00AE7596"/>
    <w:rsid w:val="00B03FB4"/>
    <w:rsid w:val="00B35A98"/>
    <w:rsid w:val="00C06916"/>
    <w:rsid w:val="00C2069F"/>
    <w:rsid w:val="00C41746"/>
    <w:rsid w:val="00CD6C86"/>
    <w:rsid w:val="00D717F0"/>
    <w:rsid w:val="00DE0463"/>
    <w:rsid w:val="00E039E6"/>
    <w:rsid w:val="00E255FA"/>
    <w:rsid w:val="00EC38F1"/>
    <w:rsid w:val="00EF73B1"/>
    <w:rsid w:val="00F109FC"/>
    <w:rsid w:val="00F56A72"/>
    <w:rsid w:val="00F81BB3"/>
    <w:rsid w:val="00F82754"/>
    <w:rsid w:val="00FA22D0"/>
    <w:rsid w:val="00FA3162"/>
    <w:rsid w:val="00FA579F"/>
    <w:rsid w:val="00FD09D0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5718"/>
  <w15:docId w15:val="{A47A566A-175D-4023-96E5-49AFAB0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A4F93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4F9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A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4336">
      <w:bodyDiv w:val="1"/>
      <w:marLeft w:val="0"/>
      <w:marRight w:val="0"/>
      <w:marTop w:val="0"/>
      <w:marBottom w:val="0"/>
      <w:divBdr>
        <w:top w:val="single" w:sz="18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833571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434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1851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8312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3600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27552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52730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7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6887">
      <w:bodyDiv w:val="1"/>
      <w:marLeft w:val="0"/>
      <w:marRight w:val="0"/>
      <w:marTop w:val="0"/>
      <w:marBottom w:val="0"/>
      <w:divBdr>
        <w:top w:val="single" w:sz="18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19710857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26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8793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0742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2844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79580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733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j-kobliska</dc:creator>
  <cp:lastModifiedBy>Andre, Betty</cp:lastModifiedBy>
  <cp:revision>2</cp:revision>
  <cp:lastPrinted>2022-04-07T12:56:00Z</cp:lastPrinted>
  <dcterms:created xsi:type="dcterms:W3CDTF">2022-04-08T13:06:00Z</dcterms:created>
  <dcterms:modified xsi:type="dcterms:W3CDTF">2022-04-08T13:06:00Z</dcterms:modified>
</cp:coreProperties>
</file>